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№15648 (Мурманск) от 22 марта 2025
</w:t>
      </w:r>
    </w:p>
    <w:p>
      <w:pPr/>
      <w:r>
        <w:rPr/>
        <w:t xml:space="preserve">Наличие книги: Клиффорд Д. Иконы графического дизайна
Здравствуйте. В нашей библиотеке есть интересующая Вас книга:
85.153(0)6; К49 Клиффорд, Д. Иконы графического дизайна / Джон Клиффорд ; [перевод с английского А. Захарова]. – Москва : Эксмо, 2022. – 239 с. : ил., портр., цв. ил., факс. – (Подарочные издания). (1819739 - ХР)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2026-11-02T05:05:44+03:00</dcterms:created>
  <dcterms:modified xsi:type="dcterms:W3CDTF">2026-11-02T05:05:44+03:00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