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№16029 (Мурманск) от 11 ноября 2025
</w:t>
      </w:r>
    </w:p>
    <w:p>
      <w:pPr/>
      <w:r>
        <w:rPr/>
        <w:t xml:space="preserve">Здравствуйте!
Помогите, пожалуйста, подобрать литературу к индивидуальному проекту по теме "Роль информационных технологий в создании электромобиля Tesla".
Здравствуйте. К сожалению, материалов строго отвечающих Вашей теме найти не удалось. Возможно, Вам будут полезны следующие издания:
Книги
65.29д(7Сое)Маск И.; Р33 Реддинг, А. К. Илон Маск. Как тебе такое, Марс? / Анна Кроули Реддинг ; [перевод с английского А. Громченко]. – Москва : АСТ, 2021 (макет 2022). – 284, [2] с. : ил., портр. – (Моя жизнь). (1815927 - ХР)
Статьи
Гомянин, М. #ПервыйразвТесле / Максим Гомянин ; фот. Георгия Садкова // За рулем. – 2016. – № 6 (1020). – С. 96-98.
Тычинин, А. Tesla Model S. Гаджет / А. Тычинин ; фотограф А. Ноздрин // Автомобили. – 2014. – № 8. – С. 34-41.
Tesla заруливает на рекорд по капитализации // Эксперт. – 2020. – № 5. – С. 8.
Tesla: электрокары переходят на самообслуживание // Эксперт. – 2019. – № 20. – С. 5.
Электронные ресурсы (с текстами можно поработать в Интернет-зале на 3-м этаже)
Ларин, В. TESLA-электромобиль / В. Ларин // Энергия: экономика, техника, экология. – 2016. – № 1. – С. 69-72. – URL: https://www.elibrary.ru/item.asp?id=25969664 (дата обращения: 16.11.2025). – Режим доступа: научная электронная библиотека eLIBRARY.RU, после регистрации.
Погосян, О. Г. Экономический потенциал инновационных технологий в стратегии расширения Тесла / О. Г. Погосян // Вестник евразийской науки. – 2024. – Т. 16, № S3. – С. 34. – URL: https://www.elibrary.ru/item.asp?id=67899505 (дата обращения: 16.11.2025). – Режим доступа: научная электронная библиотека eLIBRARY.RU, после регистрации.
Ростовцев, А. Ю. Позиции компании Tesla на мировом рынке электромобилей / А. Ю. Ростовцев, М. В. Миньковская // Актуальные вопросы мировой экономики : сборник материалов VII Международной научно-практической конференции обучающейся молодежи, Донецк, 04 марта 2025 года. – Донецк, 2025. – С. 171-175. – URL: https://www.elibrary.ru/item.asp?id=82395506 (дата обращения: 16.11.2025). – Режим доступа: научная электронная библиотека eLIBRARY.RU, после регистрации.
Скакун, О. О. Инновационная политика компании Tesla / О. О. Скакун, П. А. Бородина, Е. В. Кузьмин // Вопросы устойчивого развития общества. – 2021. – № 10. – С. 157-163. – URL: https://www.elibrary.ru/item.asp?id=47179318 (дата обращения: 16.11.2025). – Режим доступа: научная электронная библиотека eLIBRARY.RU, после регистрации.
Современные электромобили компании Tesla / Д. А. Иванов, А. А. Нефедов, Е. Б. Сундетов, В. В. Ермолаева. – DOI 10.18411/lj-12-2020-93 // Тенденции развития науки и образования. – 2020. – № 68-2. – С. 148-150. – URL: https://www.elibrary.ru/item.asp?id=44499702 (дата обращения: 16.11.2025).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2026-11-01T10:40:53+03:00</dcterms:created>
  <dcterms:modified xsi:type="dcterms:W3CDTF">2026-11-01T10:40:53+03:00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