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№4125 () от 24 октября 2012
</w:t>
      </w:r>
    </w:p>
    <w:p>
      <w:pPr/>
      <w:r>
        <w:rPr/>
        <w:t xml:space="preserve">Здравствуйте.Помогите,пожалуйста,подобрать список литературы для курсовой работы на тему" Хореография в театрализованном представлении"
Здравствуйте. Предлагаем Вам библиографический список:
Книги 
85.32я7 ; Б17 Базарова, Н. П. Азбука классического танца : первые три года обучения : [учеб. пособие] / Н. П. Базарова, В. П. Мей. - 4-е изд., испр. - Санкт-Петербург [и др.] : Лань : Планета музыки, 2008. - 239 с., 32 с. портр. : ил. (1679686 – ИСК)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2010. - 250 с., [8] л. ил., портр. : портр. (1713954 - ИСК) 
85.32 ; М21 Мальми, В. В. Праздник и танец = Juhla ja tanssi / Виола Мальми ; [худож. М. Юфа]. - Петрозаводск : Карелия, 2005. - 206 с. : ил., нот. ил. (1637364 - ИСК)
85.32р ; О-75 Основы подготовки специалистов-хореографов : хореогр. подгот. : учеб. пособие / Громова Е. Н. [и др.] ; науч. ред. В. А. Звездочкин. - Санкт-Петербург : СПбГУП, 2006. - 629 с. : ил., портр., нот. - (Библиотека Гуманитарного университета ; вып. 28). (Ф-1647660 – ИСК) 
Статьи 
Лещинский, А. Танец в драматическом театре / А. Лещинский // Балет. - 2010. - N 4. - С. 32-33.
Литвинова, М. В. Массовые праздники и зрелища / М. В. Литвинова // Личность. Культура. Общество. - 2007. - Т. 9, N 37, вып. 2. - С. 262-271.
Электронные ресурсы (с текстами документов можно поработать в Залах каталогов и электронных ресурсов на 3-м этаже библиотеки)
Михайлов, Л. Н. Создание современного эстрадного зрелища [Электронный ресурс] : принципы художественного оформления : дис. ... канд. искусствоведения : 17.00.01 / Михайлов Леонид Николаевич. - Электрон. дан. - Москва, 2007. - 124 с. - Режим доступа: http://diss.rsl.ru/, регламентир. (25.10.2012).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Мовчан, Л. В. Хореография в театрализованном представлении и работа режиссера с балетмейстером : учеб. пособие / Л. В. Мовчан. - Москва : МГУКИ, 2005. - 96 с. : ил., табл.
Скрипина, Н. В. Прикладная хореография в театрализованном представлении и празднике : учеб. пособие для студентов / Н. В. Скрипина. - Челябинск : Челяб. гос. акад. культуры и искусств, 2008. - 158 с. : ил.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2026-10-12T07:20:29+03:00</dcterms:created>
  <dcterms:modified xsi:type="dcterms:W3CDTF">2026-10-12T07:20:29+03:00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