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№601 () от 14 декабря 2008
</w:t>
      </w:r>
    </w:p>
    <w:p>
      <w:pPr/>
      <w:r>
        <w:rPr/>
        <w:t xml:space="preserve">Добрый день.
&lt;BR&gt;Помогите, пожалуйста, подобрать литературу для курсовой работы по дисциплине "Экономические основы технологического развития" на тему "Технологии изготовления композитных материалов.Экономическая эффективность применения композитных материалов". Или "Ресурсосберегающие технологии"
Здравствуйте, Юрий. Предлагаем список литературы по композитным материалам:
Книги
39.31 ; В31 Веренько, В. А. Дорожные композитные материалы. Структура и механические свойства / В. А. Веренько ; под ред. И. И. Леоновича. - Минск : Навука и тэхника, 1993. - 245 с. (1528127 - ХР)
38.3 ; Р44 Ресурсосберегающие технологии строительных материалов : разраб. молодых специалистов : сб. ст. / под ред. Ю. П. Горлова, А. П. Меркина. - М. : Стройиздат, 1995. - 109 с. (1543169)
Статьи
Батаев, Д. К-С. Перспективы разработки строительных композитов / Д. К-С. Батаев, Х. К. Шапиева, Т. В. Мунаев // Промышленное и гражданское строительство. - 2007. - N 4. - С. 70.
Глиняный торт-наполеон породил пластиковую сталь // Экологический вестник России. - 2008. - N 1. - С. 29.
Долговечность цементных композитов на активированной воде / В. Т. Ерофеев [и др. ] // Промышленное и гражданское строительство. - 2008. - N 7. - С. 51-53.
Оганесян, Т. Победа на стыках / Тигран Оганесян // Эксперт. - 2007. - N 16. - С. 70-71, 74-76, 78.
Пищулин, М. Защита объектов космического и воздушного базирования / М. Пищулин // Инженер. - 2006. – N 11. - С. 18-20.
Пономаренко, О. Применение композитных материалов в стоматологии / О. Пономаренко // Здравоохранение Заполярья. - 2000. - N 3. - С.10-12.
Романов, Р. Б. От науки и технологий - к инновациям и инвестициям / Р.  Б.  Романов // Строительные материалы, оборудование, технологии XXI века. - 2007. - N 4. - С. 40-42.
Русские "левши" в новых зарубежных технологиях // Природа. - 2006. - N 4. - С. 81-82.
Главный библиограф Управления информационного обслуживания Л. Ф. Зубчевская.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2026-10-18T19:24:12+03:00</dcterms:created>
  <dcterms:modified xsi:type="dcterms:W3CDTF">2026-10-18T19:24:12+03:00</dcterms:modified>
</cp:coreProperties>
</file>

<file path=docProps/custom.xml><?xml version="1.0" encoding="utf-8"?>
<Properties xmlns="http://schemas.openxmlformats.org/officeDocument/2006/custom-properties" xmlns:vt="http://schemas.openxmlformats.org/officeDocument/2006/docPropsVTypes"/>
</file>