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№8488 (Мурманская область) от 27 августа 2016
</w:t>
      </w:r>
    </w:p>
    <w:p>
      <w:pPr/>
      <w:r>
        <w:rPr/>
        <w:t xml:space="preserve">Ищу сборники современного композитора  Ирины  Хрисаниди "сборники: "Милый Край", "Разноцветный мир". 
А также нотные хоровые сборники Людмилы Марченко.
Чем можете помочь!?
Для научной работы мне нужны аутентичные статьи по педагогике на английскос последних лет.
С Уважением, Ольга Сергеевна
 8 921 167 06 25
Здравствуйте, Ольга Сергеевна. В соответствии с Порядком работы ВСС "Виртуальный библиограф", если в Вашем обращении несколько вопросов, мы отвечаем на один из них.
В фонде нашей библиотеке есть:
Хрисаниди, И. К. "День рождения" [Ноты] / И. К. Хрисаниди ; слова Е. Благининой // Музыка в школе. - 2007. - № 2. - С. 57-58.
Хрисаниди, И. "Посидим в тишине" : (Саше Кузьменковой) [Ноты] / И. Хрисаниди ; Е. Благинина // Музыка в школе. - 2007. - № 4. - С. 49-53.
Следующее издание удалось обнаружить в электронном каталоге Российской национальной библиотеки:
Хрисаниди И. К., Милый край [Ноты] : учеб.-метод. пособие для педагогов вок.-хор. дисциплин шк. искусств, учителей муз. общеобразоват. шк., рук. вок.-хор. коллективов Домов творчества : [для голоса (хора) в сопровожд. фп.] / И. К. Хрисаниди. - Орел : Изд. Дом "Орлик", 2012. - 254 с. : ил.
См. также ответ на запросы №№ 8491, 8492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2026-10-02T14:23:39+03:00</dcterms:created>
  <dcterms:modified xsi:type="dcterms:W3CDTF">2026-10-02T14:23:39+03:00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