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№8714 (Мурманская область) от 26 ноября 2016
</w:t>
      </w:r>
    </w:p>
    <w:p>
      <w:pPr/>
      <w:r>
        <w:rPr/>
        <w:t xml:space="preserve">Имеются ли в фондах МГОУНБ книги психолога Козловского С.В.? Заранее Вам
благодарны!
Здравствуйте. Выявить книги интересующего вас автора в фонде нашей библиотеки не удалось. Предлагаем вам издания других психологов из фондов нашей библиотеки, которые можно заказать через электронную доставку документов для юридических лиц:
Книга
88.5 ; К59 Козлов, Н. И. Жизнь с чистого листа : как найти свой путь / Н. Козлов. - Москва : АСТ : Астрель, 2009. - 253 с. : ил. (1683161 – АБ)
88.5 ; К59 Козлов, Н. И. Истинная правда, или Учебник для психолога по жизни / Н. Козлов. - Москва : АСТ-пресс кн., 2004. - 478 с. : ил. - (Практическая психология). (1633000 - ЧЗ ; 1633001 – АБ)
88.4 ; К59 Козлов, Н. И. Как относиться к себе и людям, или Практическая психология на каждый день / Н. Козлов. - 4-е изд., перераб. и доп. - Москва : АСТ-пресс книга, 2003. - 326 с. : ил. (1613749 – ХР)
88.4 ; К59 Козлов, Н. И. Книга для тех, кому нравится жить, или Психология личностного роста / Н. Козлов. - Москва : АСТ [и др.], 2004. - 389 с. : ил., табл. (1632952 - ЧЗ ; 1632953 – АБ)
88.5 ; К59 Козлов, Н. И. Лучшие психологические игры и упражнения / Н. Козлов. - Екатеринбург : АРД, 1998. – 136 с. : ил. - (Учимся играя). (1606652 – АБ)
87.71 ; К59 Козлов, Н. И. Философские сказки о любви и счастье / Н. Козлов. - Москва : АСТ : Астрель ; Владимир : ВКТ, 2010. - 252 с. : ил. (М-1699142 – ХР)
88.5 ; К59 Козлов, Н. И. Формула личности / Н. И. Козлов ; [предисл. В. Е. Кагана]. – Санкт-Петербург : Питер, 2000. - 357 с. : ил. - (Мастера психологии). (1592536 – ЧЗ)
88.4 ; К59 Козлов, Н. И. Формула успеха, или Философия жизни эффективного человека / Н. Козлов. - Москва : АСТ-пресс книга, 2002. - 298 с. : ил. - (Практическая психология). (1610128 – ЧЗ)
88.8 ; К59 Козловская, С. Н. Теория и практика развития профессионального самоопределения студентов : монография / С. Н. Козловская. - 2-е изд. перераб. и доп. - Москва : ИНФРА-М, 2016. - 142 с. : ил., табл. - (Научная мысль. Педагогика). - Библиогр. в конце кн. (301 назв.). (1765830 – АБ)
Электронный ресурс
Козловский, С. А. Психофизиологические механизмы сохранения зрительных образов в рабочей памяти [Электронный ресурс] : дис. ... канд. психол. наук : 19.00.02 / Козловский Станислав Александрович. - Москва, 2004. - 171 с. – Режим доступа: http://sigla.rsl.ru/, регламентир. (26.11.2016).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2026-10-02T05:24:28+03:00</dcterms:created>
  <dcterms:modified xsi:type="dcterms:W3CDTF">2026-10-02T05:24:28+03:00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